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6E882" w14:textId="77777777" w:rsidR="00E515FD" w:rsidRPr="005E7B8F" w:rsidRDefault="00E515FD" w:rsidP="00E515F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 xml:space="preserve">Supplement </w:t>
      </w:r>
      <w:r>
        <w:rPr>
          <w:rFonts w:ascii="Times New Roman" w:hAnsi="Times New Roman" w:cs="Times New Roman"/>
          <w:b/>
          <w:szCs w:val="21"/>
        </w:rPr>
        <w:t>Table</w:t>
      </w:r>
      <w:r>
        <w:rPr>
          <w:rFonts w:ascii="Times New Roman" w:hAnsi="Times New Roman" w:cs="Times New Roman" w:hint="eastAsia"/>
          <w:b/>
          <w:szCs w:val="21"/>
        </w:rPr>
        <w:t xml:space="preserve"> 1 </w:t>
      </w:r>
      <w:r w:rsidRPr="00BF0335">
        <w:rPr>
          <w:rFonts w:ascii="Times New Roman" w:hAnsi="Times New Roman" w:cs="Times New Roman"/>
          <w:b/>
          <w:szCs w:val="21"/>
        </w:rPr>
        <w:t>T Cell Subsets</w:t>
      </w:r>
      <w:r w:rsidRPr="00BF0335"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 xml:space="preserve">of </w:t>
      </w:r>
      <w:r>
        <w:rPr>
          <w:rFonts w:ascii="Times New Roman" w:hAnsi="Times New Roman" w:cs="Times New Roman" w:hint="eastAsia"/>
          <w:b/>
          <w:szCs w:val="21"/>
        </w:rPr>
        <w:t xml:space="preserve">critical ill </w:t>
      </w:r>
      <w:r>
        <w:rPr>
          <w:rFonts w:ascii="Times New Roman" w:hAnsi="Times New Roman" w:cs="Times New Roman"/>
          <w:b/>
          <w:szCs w:val="21"/>
        </w:rPr>
        <w:t xml:space="preserve">patients with </w:t>
      </w:r>
      <w:r>
        <w:rPr>
          <w:rFonts w:ascii="Times New Roman" w:hAnsi="Times New Roman" w:cs="Times New Roman" w:hint="eastAsia"/>
          <w:b/>
          <w:szCs w:val="21"/>
        </w:rPr>
        <w:t xml:space="preserve">COVID-19 </w:t>
      </w:r>
    </w:p>
    <w:tbl>
      <w:tblPr>
        <w:tblW w:w="4994" w:type="pct"/>
        <w:tblInd w:w="1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9"/>
        <w:gridCol w:w="3029"/>
        <w:gridCol w:w="2711"/>
        <w:gridCol w:w="740"/>
      </w:tblGrid>
      <w:tr w:rsidR="00E515FD" w14:paraId="398EFB9E" w14:textId="77777777" w:rsidTr="00B66457">
        <w:trPr>
          <w:trHeight w:val="280"/>
        </w:trPr>
        <w:tc>
          <w:tcPr>
            <w:tcW w:w="1534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6C2A90D" w14:textId="77777777" w:rsidR="00E515FD" w:rsidRDefault="00E515FD" w:rsidP="00B66457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20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DC5228" w14:textId="77777777" w:rsidR="00E515FD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ritical type(n＝5)</w:t>
            </w:r>
          </w:p>
        </w:tc>
        <w:tc>
          <w:tcPr>
            <w:tcW w:w="1450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489ABB" w14:textId="77777777" w:rsidR="00E515FD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evere type(n＝</w:t>
            </w: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396" w:type="pct"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64B560" w14:textId="77777777" w:rsidR="00E515FD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P</w:t>
            </w:r>
          </w:p>
        </w:tc>
      </w:tr>
      <w:tr w:rsidR="00E515FD" w14:paraId="2741EA0C" w14:textId="77777777" w:rsidTr="00B66457">
        <w:trPr>
          <w:trHeight w:val="280"/>
        </w:trPr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D57AAC6" w14:textId="77777777" w:rsidR="00E515FD" w:rsidRPr="00252E93" w:rsidRDefault="00E515FD" w:rsidP="00B66457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CD4cell count(/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μ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</w:t>
            </w:r>
            <w:proofErr w:type="spellEnd"/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) 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73F479E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160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 (101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00, 208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00)</w:t>
            </w:r>
          </w:p>
        </w:tc>
        <w:tc>
          <w:tcPr>
            <w:tcW w:w="1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1AB6280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 xml:space="preserve">00 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(1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87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00, 298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50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EE83C5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06</w:t>
            </w:r>
          </w:p>
        </w:tc>
      </w:tr>
      <w:tr w:rsidR="00E515FD" w14:paraId="520A9A01" w14:textId="77777777" w:rsidTr="00B66457">
        <w:trPr>
          <w:trHeight w:val="280"/>
        </w:trPr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BC91CC" w14:textId="77777777" w:rsidR="00E515FD" w:rsidRPr="00252E93" w:rsidRDefault="00E515FD" w:rsidP="00B66457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CD8cell count(/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μ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</w:t>
            </w:r>
            <w:proofErr w:type="spellEnd"/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3204DF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114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 xml:space="preserve">00 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101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，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304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8F1969C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138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 xml:space="preserve">50 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(98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00，217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25)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2BAFF9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</w:t>
            </w:r>
          </w:p>
        </w:tc>
      </w:tr>
      <w:tr w:rsidR="00E515FD" w14:paraId="5260D637" w14:textId="77777777" w:rsidTr="00B66457">
        <w:trPr>
          <w:trHeight w:val="280"/>
        </w:trPr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BC2FB31" w14:textId="77777777" w:rsidR="00E515FD" w:rsidRPr="00252E93" w:rsidRDefault="00E515FD" w:rsidP="00B66457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CD3cell count(/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μ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</w:t>
            </w:r>
            <w:proofErr w:type="spellEnd"/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2B770C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292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 xml:space="preserve">00 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(2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34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00, 638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882BEBB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37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 xml:space="preserve">50 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366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75, 461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00</w:t>
            </w: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DBEEB1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73</w:t>
            </w:r>
          </w:p>
        </w:tc>
      </w:tr>
      <w:tr w:rsidR="00E515FD" w14:paraId="3722E73D" w14:textId="77777777" w:rsidTr="00B66457">
        <w:trPr>
          <w:trHeight w:val="280"/>
        </w:trPr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806D49E" w14:textId="77777777" w:rsidR="00E515FD" w:rsidRPr="00252E93" w:rsidRDefault="00E515FD" w:rsidP="00B66457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CD4/CD8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917AD07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09 (0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52, 1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62)</w:t>
            </w:r>
          </w:p>
        </w:tc>
        <w:tc>
          <w:tcPr>
            <w:tcW w:w="1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55DA81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05 (0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99, 2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42)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4AC7576" w14:textId="77777777" w:rsidR="00E515FD" w:rsidRPr="00252E93" w:rsidRDefault="00E515FD" w:rsidP="00B66457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.</w:t>
            </w:r>
            <w:r w:rsidRPr="00252E93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19</w:t>
            </w:r>
          </w:p>
        </w:tc>
      </w:tr>
    </w:tbl>
    <w:p w14:paraId="510DF1EA" w14:textId="77777777" w:rsidR="00E515FD" w:rsidRDefault="00E515FD">
      <w:bookmarkStart w:id="0" w:name="_GoBack"/>
      <w:bookmarkEnd w:id="0"/>
    </w:p>
    <w:sectPr w:rsidR="00E515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5FD"/>
    <w:rsid w:val="00E5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DEF6D"/>
  <w15:chartTrackingRefBased/>
  <w15:docId w15:val="{E2647B11-7318-43F9-BC93-E51F12177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5F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2020-03-17T10:00:00Z</dcterms:created>
  <dcterms:modified xsi:type="dcterms:W3CDTF">2020-03-17T10:01:00Z</dcterms:modified>
</cp:coreProperties>
</file>